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4098" w14:textId="77777777" w:rsidR="00E077C2" w:rsidRDefault="00E077C2" w:rsidP="00E077C2">
      <w:pPr>
        <w:pStyle w:val="Standard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Zahtjev za izdavanje prijepisa svjedodžbi</w:t>
      </w:r>
    </w:p>
    <w:p w14:paraId="3444AC3C" w14:textId="77777777" w:rsidR="00E077C2" w:rsidRDefault="00E077C2" w:rsidP="00E077C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Zahtjevi za izdavanje prijepisa svjedodžbi predaju se, a prijepisi se preuzimaju, u tajništvu radnim danom od 8 do 12 sati.</w:t>
      </w:r>
    </w:p>
    <w:p w14:paraId="4990494C" w14:textId="77777777" w:rsidR="00E077C2" w:rsidRDefault="00E077C2" w:rsidP="00E077C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Zahtjev možete preuzeti u nastavku.</w:t>
      </w:r>
    </w:p>
    <w:p w14:paraId="3F58C33C" w14:textId="77777777" w:rsidR="00E077C2" w:rsidRDefault="00E077C2" w:rsidP="00E077C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Na temelju tar. br. 52. stavak 6) Uredbe o tarifi upravnih pristojbi (Narodne Novine, broj 8/17) upravna pristojba za izradu prijepisa svjedodžbe iznosi </w:t>
      </w:r>
      <w:r>
        <w:rPr>
          <w:rFonts w:ascii="Verdana" w:hAnsi="Verdana"/>
          <w:color w:val="000000"/>
          <w:sz w:val="17"/>
          <w:szCs w:val="17"/>
          <w:u w:val="single"/>
        </w:rPr>
        <w:t>70,00 kuna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4B46B60E" w14:textId="77777777" w:rsidR="00E077C2" w:rsidRDefault="00E077C2" w:rsidP="00E077C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Osoba koja je na temelju članka 8. Zakona o upravnim pristojbama (Narodne novine, broj 115/2016) oslobođena je od plaćanja upravne pristojbe, obvezna je </w:t>
      </w:r>
      <w:r>
        <w:rPr>
          <w:rFonts w:ascii="Verdana" w:hAnsi="Verdana"/>
          <w:color w:val="000000"/>
          <w:sz w:val="17"/>
          <w:szCs w:val="17"/>
          <w:u w:val="single"/>
        </w:rPr>
        <w:t>uz zahtjev priložiti posebni zahtjev (u prilogu) i odgovarajuću ispravu kojom dokazuje svoj status</w:t>
      </w:r>
      <w:r>
        <w:rPr>
          <w:rFonts w:ascii="Verdana" w:hAnsi="Verdana"/>
          <w:color w:val="000000"/>
          <w:sz w:val="17"/>
          <w:szCs w:val="17"/>
        </w:rPr>
        <w:t> (potvrdu/rješenje nadležnog tijela), radi oslobođenja od plaćanja upravne pristojbe na prijepis svjedodžbe.</w:t>
      </w:r>
    </w:p>
    <w:p w14:paraId="72C30815" w14:textId="77777777" w:rsidR="00E077C2" w:rsidRDefault="00E077C2" w:rsidP="00E077C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Ukoliko podnositelj zahtjeva ima status redovitog učenika škole, oslobođen je plaćanja upravne pristojbe temeljem članka 9. stavak 2. točka 21. Zakona o upravnim pristojbama.</w:t>
      </w:r>
    </w:p>
    <w:p w14:paraId="3F19F508" w14:textId="77777777" w:rsidR="00E077C2" w:rsidRDefault="00E077C2" w:rsidP="00E077C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Na temelju članka 9. stavka 2. točke 23. Zakona o upravnim pristojbama (Narodne novine, broj 115/2016) upravna pristojba se ne plaća za izdavanje svjedodžbi kao dokaza o stručnoj spremi i obrazovanju za </w:t>
      </w:r>
      <w:r>
        <w:rPr>
          <w:rFonts w:ascii="Verdana" w:hAnsi="Verdana"/>
          <w:color w:val="000000"/>
          <w:sz w:val="17"/>
          <w:szCs w:val="17"/>
          <w:u w:val="single"/>
        </w:rPr>
        <w:t>nezaposlene osobe</w:t>
      </w:r>
      <w:r>
        <w:rPr>
          <w:rFonts w:ascii="Verdana" w:hAnsi="Verdana"/>
          <w:color w:val="000000"/>
          <w:sz w:val="17"/>
          <w:szCs w:val="17"/>
        </w:rPr>
        <w:t> koje se javljaju na natječaje za zapošljavanje.</w:t>
      </w:r>
    </w:p>
    <w:p w14:paraId="61DA00DB" w14:textId="77777777" w:rsidR="00E077C2" w:rsidRDefault="00E077C2" w:rsidP="00E077C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Prijepis svjedodžbe izdaje se na obrascu koji je isti kao i obrazac originalne svjedodžbe, a ako škola više ne posjeduje originalni obrazac izdaje prijepis ocjena na praznom papiru s podacima iz matične knjige učenika, ovjeren od strane ravnatelja.</w:t>
      </w:r>
    </w:p>
    <w:p w14:paraId="035FC04E" w14:textId="77777777" w:rsidR="00E077C2" w:rsidRDefault="00E077C2" w:rsidP="00E077C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Osobe koje nisu u mogućnosti osobno zatražiti ili  doći  po prijepis svjedodžbe trebaju osobi koja će podići prijepis dati </w:t>
      </w:r>
      <w:r>
        <w:rPr>
          <w:rFonts w:ascii="Verdana" w:hAnsi="Verdana"/>
          <w:color w:val="000000"/>
          <w:sz w:val="17"/>
          <w:szCs w:val="17"/>
          <w:u w:val="single"/>
        </w:rPr>
        <w:t>ovjerenu punomoć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0B6135A6" w14:textId="77777777" w:rsidR="00E077C2" w:rsidRDefault="00E077C2" w:rsidP="00E077C2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Sukladno Zakonu o općem upravnom postupku, duplikat se izdaje najkasnije u roku od 15 dana od dana podnošenja urednog zahtjeva.</w:t>
      </w:r>
    </w:p>
    <w:p w14:paraId="2B53D575" w14:textId="77777777" w:rsidR="009C31C6" w:rsidRDefault="009C31C6">
      <w:bookmarkStart w:id="0" w:name="_GoBack"/>
      <w:bookmarkEnd w:id="0"/>
    </w:p>
    <w:sectPr w:rsidR="009C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C2"/>
    <w:rsid w:val="009C31C6"/>
    <w:rsid w:val="00E0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30BA"/>
  <w15:chartTrackingRefBased/>
  <w15:docId w15:val="{71C37F63-55A5-496F-AA5F-5E870E7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7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Pilat Federici</dc:creator>
  <cp:keywords/>
  <dc:description/>
  <cp:lastModifiedBy>Sanja Pilat Federici</cp:lastModifiedBy>
  <cp:revision>1</cp:revision>
  <cp:lastPrinted>2020-09-01T10:12:00Z</cp:lastPrinted>
  <dcterms:created xsi:type="dcterms:W3CDTF">2020-09-01T10:11:00Z</dcterms:created>
  <dcterms:modified xsi:type="dcterms:W3CDTF">2020-09-01T10:13:00Z</dcterms:modified>
</cp:coreProperties>
</file>